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ind w:left="284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Rule="auto"/>
        <w:ind w:left="284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84" w:firstLine="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84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284" w:firstLine="0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FORMULÁRIO DE CADASTRO DE BOLSISTA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(para uso do candidato aprovado na implementação da bolsa)</w:t>
      </w:r>
      <w:r w:rsidDel="00000000" w:rsidR="00000000" w:rsidRPr="00000000">
        <w:rPr>
          <w:rtl w:val="0"/>
        </w:rPr>
      </w:r>
    </w:p>
    <w:tbl>
      <w:tblPr>
        <w:tblStyle w:val="Table1"/>
        <w:tblW w:w="9635.0" w:type="dxa"/>
        <w:jc w:val="left"/>
        <w:tblInd w:w="-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8"/>
        <w:gridCol w:w="2037"/>
        <w:gridCol w:w="740"/>
        <w:gridCol w:w="4250"/>
        <w:tblGridChange w:id="0">
          <w:tblGrid>
            <w:gridCol w:w="2608"/>
            <w:gridCol w:w="2037"/>
            <w:gridCol w:w="740"/>
            <w:gridCol w:w="4250"/>
          </w:tblGrid>
        </w:tblGridChange>
      </w:tblGrid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DADOS DO INGRESSO NO PROGRAMA</w:t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 Programa:</w:t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Nível: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(    ) Mestrado          (    ) Doutorado         (    ) Quota da Pró-Reitoria</w:t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Ingresso do bolsista no PPG (mês e ano):</w:t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Tempo de bolsa concedido pelo programa (em meses):</w:t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Agência financiadora:</w:t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DADOS PESSOAIS BOLSISTA</w:t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de nascimento: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*Passaporte nº: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*País de origem: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Possui vínculo empregatício?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(  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(  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Recebe outra bolsa de estudo?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da agência de fomento:____________________________________________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 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DADOS BANCÁRIOS DO BOLSISTA</w:t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Banco: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Agência nº: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Conta corrente nº:</w:t>
            </w:r>
          </w:p>
        </w:tc>
      </w:tr>
    </w:tbl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Campo a ser preenchido somente por estudantes estrangeiros.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___________________________, ______ de _______________ de 202___.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Assinatura do bolsista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2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70"/>
        <w:tblGridChange w:id="0">
          <w:tblGrid>
            <w:gridCol w:w="7270"/>
          </w:tblGrid>
        </w:tblGridChange>
      </w:tblGrid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Coordenador(a) do Programa de Pós-Graduação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Carimbo e assinatura</w:t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033" w:top="3236" w:left="1134" w:right="1134" w:header="85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2713990</wp:posOffset>
          </wp:positionH>
          <wp:positionV relativeFrom="paragraph">
            <wp:posOffset>-217802</wp:posOffset>
          </wp:positionV>
          <wp:extent cx="624840" cy="604520"/>
          <wp:effectExtent b="0" l="0" r="0" t="0"/>
          <wp:wrapSquare wrapText="bothSides" distB="0" distT="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4840" cy="604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5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DA FRONTEIRA SUL</w:t>
    </w:r>
  </w:p>
  <w:p w:rsidR="00000000" w:rsidDel="00000000" w:rsidP="00000000" w:rsidRDefault="00000000" w:rsidRPr="00000000" w14:paraId="0000005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COORDENAÇÃO DO PPGH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27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Rodovia SC 484 – Km 02, Fronteira Sul, Chapecó-SC, CEP 89815-899, 49 2049-370</w:t>
    </w:r>
  </w:p>
  <w:p w:rsidR="00000000" w:rsidDel="00000000" w:rsidP="00000000" w:rsidRDefault="00000000" w:rsidRPr="00000000" w14:paraId="0000005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sec.ppgh@uffs.edu.br,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www.uffs.edu.br/ppg</w:t>
      </w:r>
    </w:hyperlink>
    <w:hyperlink r:id="rId3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h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2713990</wp:posOffset>
          </wp:positionH>
          <wp:positionV relativeFrom="paragraph">
            <wp:posOffset>-217802</wp:posOffset>
          </wp:positionV>
          <wp:extent cx="624840" cy="604520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4840" cy="604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6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UNIVERSIDADE FEDERAL DA FRONTEIRA SUL</w:t>
    </w:r>
  </w:p>
  <w:p w:rsidR="00000000" w:rsidDel="00000000" w:rsidP="00000000" w:rsidRDefault="00000000" w:rsidRPr="00000000" w14:paraId="0000006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COORDENAÇÃO DO PPGH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27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Rodovia SC 484 – Km 02, Fronteira Sul, Chapecó-SC, CEP 89815-899, 49 2049-370</w:t>
    </w:r>
  </w:p>
  <w:p w:rsidR="00000000" w:rsidDel="00000000" w:rsidP="00000000" w:rsidRDefault="00000000" w:rsidRPr="00000000" w14:paraId="0000006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sec.ppgh@uffs.edu.br,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www.uffs.edu.br/ppg</w:t>
      </w:r>
    </w:hyperlink>
    <w:hyperlink r:id="rId3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h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4" w:lineRule="auto"/>
      <w:ind w:left="282" w:right="0" w:hanging="18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4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4" w:lineRule="auto"/>
      <w:ind w:left="282" w:right="0" w:hanging="18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4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4" w:lineRule="auto"/>
      <w:ind w:left="282" w:right="0" w:hanging="18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0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4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suppressAutoHyphens w:val="1"/>
      <w:bidi w:val="0"/>
      <w:spacing w:after="0" w:before="0"/>
      <w:jc w:val="left"/>
      <w:textAlignment w:val="baseline"/>
    </w:pPr>
    <w:rPr>
      <w:rFonts w:ascii="Calibri" w:cs="Tahoma" w:eastAsia="Calibri" w:hAnsi="Calibri"/>
      <w:color w:val="auto"/>
      <w:kern w:val="0"/>
      <w:sz w:val="20"/>
      <w:szCs w:val="22"/>
      <w:lang w:bidi="ar-SA" w:eastAsia="en-US" w:val="pt-BR"/>
    </w:rPr>
  </w:style>
  <w:style w:type="paragraph" w:styleId="Heading1">
    <w:name w:val="Heading 1"/>
    <w:basedOn w:val="Standard"/>
    <w:uiPriority w:val="9"/>
    <w:qFormat w:val="1"/>
    <w:pPr>
      <w:spacing w:line="274" w:lineRule="exact"/>
      <w:ind w:left="282" w:hanging="181"/>
      <w:outlineLvl w:val="0"/>
    </w:pPr>
    <w:rPr>
      <w:b w:val="1"/>
      <w:bCs w:val="1"/>
      <w:sz w:val="24"/>
      <w:szCs w:val="24"/>
    </w:rPr>
  </w:style>
  <w:style w:type="paragraph" w:styleId="Heading2">
    <w:name w:val="Heading 2"/>
    <w:basedOn w:val="Ttulo"/>
    <w:next w:val="Textbody"/>
    <w:uiPriority w:val="9"/>
    <w:semiHidden w:val="1"/>
    <w:unhideWhenUsed w:val="1"/>
    <w:qFormat w:val="1"/>
    <w:pPr>
      <w:spacing w:after="120" w:before="200"/>
      <w:outlineLvl w:val="1"/>
    </w:pPr>
    <w:rPr/>
  </w:style>
  <w:style w:type="paragraph" w:styleId="Heading3">
    <w:name w:val="Heading 3"/>
    <w:basedOn w:val="Ttulo"/>
    <w:next w:val="Textbody"/>
    <w:uiPriority w:val="9"/>
    <w:semiHidden w:val="1"/>
    <w:unhideWhenUsed w:val="1"/>
    <w:qFormat w:val="1"/>
    <w:pPr>
      <w:spacing w:after="120" w:before="140"/>
      <w:outlineLvl w:val="2"/>
    </w:pPr>
    <w:rPr/>
  </w:style>
  <w:style w:type="paragraph" w:styleId="Heading4">
    <w:name w:val="Heading 4"/>
    <w:basedOn w:val="Ttulo"/>
    <w:next w:val="BodyText"/>
    <w:qFormat w:val="1"/>
    <w:pPr>
      <w:spacing w:after="120" w:before="120"/>
      <w:outlineLvl w:val="3"/>
    </w:pPr>
    <w:rPr>
      <w:rFonts w:ascii="Liberation Serif" w:cs="Noto Sans Arabic" w:eastAsia="DejaVu Sans" w:hAnsi="Liberation Serif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InternetLink">
    <w:name w:val="Internet Link"/>
    <w:basedOn w:val="DefaultParagraphFont"/>
    <w:uiPriority w:val="99"/>
    <w:unhideWhenUsed w:val="1"/>
    <w:qFormat w:val="1"/>
    <w:rsid w:val="004645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qFormat w:val="1"/>
    <w:rPr>
      <w:color w:val="605e5c"/>
      <w:shd w:fill="e1dfdd" w:val="clear"/>
    </w:rPr>
  </w:style>
  <w:style w:type="character" w:styleId="FollowedHyperlink" w:customStyle="1">
    <w:name w:val="FollowedHyperlink"/>
    <w:basedOn w:val="DefaultParagraphFont"/>
    <w:uiPriority w:val="99"/>
    <w:semiHidden w:val="1"/>
    <w:unhideWhenUsed w:val="1"/>
    <w:rsid w:val="004645C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 w:val="1"/>
    <w:rsid w:val="00D14DE5"/>
    <w:rPr>
      <w:b w:val="1"/>
      <w:bCs w:val="1"/>
    </w:rPr>
  </w:style>
  <w:style w:type="character" w:styleId="Emphasis" w:customStyle="1">
    <w:name w:val="Emphasis"/>
    <w:qFormat w:val="1"/>
    <w:rPr>
      <w:i w:val="1"/>
      <w:iCs w:val="1"/>
    </w:rPr>
  </w:style>
  <w:style w:type="character" w:styleId="CabealhoChar" w:customStyle="1">
    <w:name w:val="Cabeçalho Char"/>
    <w:basedOn w:val="DefaultParagraphFont"/>
    <w:qFormat w:val="1"/>
    <w:rPr/>
  </w:style>
  <w:style w:type="character" w:styleId="RodapChar" w:customStyle="1">
    <w:name w:val="Rodapé Char"/>
    <w:basedOn w:val="DefaultParagraphFont"/>
    <w:qFormat w:val="1"/>
    <w:rPr/>
  </w:style>
  <w:style w:type="character" w:styleId="TextodecomentrioChar" w:customStyle="1">
    <w:name w:val="Texto de comentário Char"/>
    <w:basedOn w:val="DefaultParagraphFont"/>
    <w:qFormat w:val="1"/>
    <w:rPr>
      <w:rFonts w:cs="Calibri"/>
      <w:kern w:val="2"/>
      <w:szCs w:val="20"/>
      <w:lang w:eastAsia="zh-CN"/>
    </w:rPr>
  </w:style>
  <w:style w:type="character" w:styleId="annotationreference">
    <w:name w:val="annotation reference"/>
    <w:basedOn w:val="DefaultParagraphFont"/>
    <w:qFormat w:val="1"/>
    <w:rPr>
      <w:sz w:val="16"/>
      <w:szCs w:val="16"/>
    </w:rPr>
  </w:style>
  <w:style w:type="character" w:styleId="TextodebaloChar" w:customStyle="1">
    <w:name w:val="Texto de balão Char"/>
    <w:basedOn w:val="DefaultParagraphFont"/>
    <w:qFormat w:val="1"/>
    <w:rPr>
      <w:rFonts w:ascii="Tahoma" w:cs="Tahoma" w:eastAsia="Tahoma" w:hAnsi="Tahoma"/>
      <w:sz w:val="16"/>
      <w:szCs w:val="16"/>
    </w:rPr>
  </w:style>
  <w:style w:type="character" w:styleId="StandardChar" w:customStyle="1">
    <w:name w:val="Standard Char"/>
    <w:basedOn w:val="DefaultParagraphFont"/>
    <w:link w:val="Standard"/>
    <w:qFormat w:val="1"/>
    <w:rsid w:val="00640FE2"/>
    <w:rPr>
      <w:rFonts w:ascii="Times New Roman" w:cs="Times New Roman" w:eastAsia="Times New Roman" w:hAnsi="Times New Roman"/>
      <w:sz w:val="22"/>
    </w:rPr>
  </w:style>
  <w:style w:type="character" w:styleId="CommentTextChar" w:customStyle="1">
    <w:name w:val="Comment Text Char"/>
    <w:basedOn w:val="StandardChar"/>
    <w:qFormat w:val="1"/>
    <w:rsid w:val="00640FE2"/>
    <w:rPr>
      <w:rFonts w:ascii="Times New Roman" w:cs="Calibri" w:eastAsia="Times New Roman" w:hAnsi="Times New Roman"/>
      <w:kern w:val="2"/>
      <w:sz w:val="22"/>
      <w:szCs w:val="20"/>
      <w:lang w:eastAsia="zh-CN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 w:val="1"/>
    <w:qFormat w:val="1"/>
    <w:rsid w:val="00640FE2"/>
    <w:rPr>
      <w:rFonts w:ascii="Times New Roman" w:cs="Calibri" w:eastAsia="Times New Roman" w:hAnsi="Times New Roman"/>
      <w:b w:val="1"/>
      <w:bCs w:val="1"/>
      <w:kern w:val="2"/>
      <w:sz w:val="22"/>
      <w:szCs w:val="20"/>
      <w:lang w:eastAsia="zh-CN"/>
    </w:rPr>
  </w:style>
  <w:style w:type="character" w:styleId="Fontepargpadro" w:customStyle="1">
    <w:name w:val="Fonte parág. padrão"/>
    <w:qFormat w:val="1"/>
    <w:rPr/>
  </w:style>
  <w:style w:type="character" w:styleId="InternetLink1" w:customStyle="1">
    <w:name w:val="Internet Link1"/>
    <w:qFormat w:val="1"/>
    <w:rPr>
      <w:color w:val="000080"/>
      <w:u w:val="single"/>
    </w:rPr>
  </w:style>
  <w:style w:type="character" w:styleId="Hyperlink" w:customStyle="1">
    <w:name w:val="Hyperlink"/>
    <w:rPr>
      <w:color w:val="000080"/>
      <w:u w:val="single"/>
    </w:rPr>
  </w:style>
  <w:style w:type="paragraph" w:styleId="Ttulo" w:customStyle="1">
    <w:name w:val="Título"/>
    <w:basedOn w:val="Standard"/>
    <w:next w:val="Textbody"/>
    <w:qFormat w:val="1"/>
    <w:pPr>
      <w:jc w:val="center"/>
    </w:pPr>
    <w:rPr>
      <w:b w:val="1"/>
      <w:bCs w:val="1"/>
      <w:sz w:val="56"/>
      <w:szCs w:val="56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Standard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 w:customStyle="1">
    <w:name w:val="Índice"/>
    <w:basedOn w:val="Standard"/>
    <w:qFormat w:val="1"/>
    <w:pPr>
      <w:suppressLineNumbers w:val="1"/>
    </w:pPr>
    <w:rPr>
      <w:rFonts w:cs="Mangal"/>
    </w:rPr>
  </w:style>
  <w:style w:type="paragraph" w:styleId="Standard" w:customStyle="1">
    <w:name w:val="Standard"/>
    <w:link w:val="StandardChar"/>
    <w:qFormat w:val="1"/>
    <w:pPr>
      <w:widowControl w:val="1"/>
      <w:suppressAutoHyphens w:val="1"/>
      <w:bidi w:val="0"/>
      <w:spacing w:after="0" w:before="0"/>
      <w:jc w:val="left"/>
      <w:textAlignment w:val="baseline"/>
    </w:pPr>
    <w:rPr>
      <w:rFonts w:ascii="Times New Roman" w:cs="Times New Roman" w:eastAsia="Times New Roman" w:hAnsi="Times New Roman"/>
      <w:color w:val="auto"/>
      <w:kern w:val="2"/>
      <w:sz w:val="20"/>
      <w:szCs w:val="22"/>
      <w:lang w:bidi="ar-SA" w:eastAsia="en-US" w:val="pt-BR"/>
    </w:rPr>
  </w:style>
  <w:style w:type="paragraph" w:styleId="Textbody" w:customStyle="1">
    <w:name w:val="Text body"/>
    <w:basedOn w:val="Standard"/>
    <w:qFormat w:val="1"/>
    <w:pPr>
      <w:ind w:left="102"/>
      <w:jc w:val="both"/>
    </w:pPr>
    <w:rPr>
      <w:sz w:val="24"/>
      <w:szCs w:val="24"/>
    </w:rPr>
  </w:style>
  <w:style w:type="paragraph" w:styleId="ListParagraph">
    <w:name w:val="List Paragraph"/>
    <w:basedOn w:val="Standard"/>
    <w:qFormat w:val="1"/>
    <w:pPr>
      <w:ind w:left="102"/>
      <w:jc w:val="both"/>
    </w:pPr>
    <w:rPr/>
  </w:style>
  <w:style w:type="paragraph" w:styleId="TableParagraph" w:customStyle="1">
    <w:name w:val="Table Paragraph"/>
    <w:basedOn w:val="Standard"/>
    <w:qFormat w:val="1"/>
    <w:pPr/>
    <w:rPr/>
  </w:style>
  <w:style w:type="paragraph" w:styleId="NoSpacing">
    <w:name w:val="No Spacing"/>
    <w:qFormat w:val="1"/>
    <w:pPr>
      <w:widowControl w:val="1"/>
      <w:suppressAutoHyphens w:val="1"/>
      <w:bidi w:val="0"/>
      <w:spacing w:after="0" w:before="0"/>
      <w:jc w:val="left"/>
      <w:textAlignment w:val="baseline"/>
    </w:pPr>
    <w:rPr>
      <w:rFonts w:ascii="Calibri" w:cs="Tahoma" w:eastAsia="Calibri" w:hAnsi="Calibri"/>
      <w:color w:val="auto"/>
      <w:kern w:val="0"/>
      <w:sz w:val="22"/>
      <w:szCs w:val="22"/>
      <w:lang w:bidi="ar-SA" w:eastAsia="en-US" w:val="pt-BR"/>
    </w:rPr>
  </w:style>
  <w:style w:type="paragraph" w:styleId="CabealhoeRodap" w:customStyle="1">
    <w:name w:val="Cabeçalho e Rodapé"/>
    <w:basedOn w:val="Standard"/>
    <w:qFormat w:val="1"/>
    <w:pPr/>
    <w:rPr/>
  </w:style>
  <w:style w:type="paragraph" w:styleId="Header">
    <w:name w:val="Header"/>
    <w:basedOn w:val="Normal"/>
    <w:pPr>
      <w:tabs>
        <w:tab w:val="clear" w:pos="720"/>
        <w:tab w:val="center" w:leader="none" w:pos="4252"/>
        <w:tab w:val="right" w:leader="none" w:pos="8504"/>
      </w:tabs>
    </w:pPr>
    <w:rPr/>
  </w:style>
  <w:style w:type="paragraph" w:styleId="Contedodoquadro" w:customStyle="1">
    <w:name w:val="Conteúdo do quadro"/>
    <w:basedOn w:val="Standard"/>
    <w:qFormat w:val="1"/>
    <w:pPr/>
    <w:rPr/>
  </w:style>
  <w:style w:type="paragraph" w:styleId="Footer">
    <w:name w:val="Footer"/>
    <w:basedOn w:val="Normal"/>
    <w:pPr>
      <w:tabs>
        <w:tab w:val="clear" w:pos="720"/>
        <w:tab w:val="center" w:leader="none" w:pos="4252"/>
        <w:tab w:val="right" w:leader="none" w:pos="8504"/>
      </w:tabs>
    </w:pPr>
    <w:rPr/>
  </w:style>
  <w:style w:type="paragraph" w:styleId="Default" w:customStyle="1">
    <w:name w:val="Default"/>
    <w:qFormat w:val="1"/>
    <w:pPr>
      <w:widowControl w:val="0"/>
      <w:suppressAutoHyphens w:val="1"/>
      <w:bidi w:val="0"/>
      <w:spacing w:after="0" w:before="0"/>
      <w:jc w:val="left"/>
      <w:textAlignment w:val="baseline"/>
    </w:pPr>
    <w:rPr>
      <w:rFonts w:ascii="Times New Roman" w:cs="Times New Roman" w:eastAsia="Times New Roman" w:hAnsi="Times New Roman"/>
      <w:color w:val="000000"/>
      <w:kern w:val="0"/>
      <w:sz w:val="24"/>
      <w:szCs w:val="22"/>
      <w:lang w:bidi="ar-SA" w:eastAsia="en-US" w:val="pt-BR"/>
    </w:rPr>
  </w:style>
  <w:style w:type="paragraph" w:styleId="ENDEREO" w:customStyle="1">
    <w:name w:val="ENDEREÇO"/>
    <w:basedOn w:val="Header"/>
    <w:qFormat w:val="1"/>
    <w:pPr>
      <w:spacing w:line="227" w:lineRule="exact"/>
      <w:jc w:val="center"/>
    </w:pPr>
    <w:rPr>
      <w:sz w:val="16"/>
      <w:szCs w:val="16"/>
    </w:rPr>
  </w:style>
  <w:style w:type="paragraph" w:styleId="ASSINATURASETORIAL" w:customStyle="1">
    <w:name w:val="ASSINATURA SETORIAL"/>
    <w:basedOn w:val="Header"/>
    <w:qFormat w:val="1"/>
    <w:pPr>
      <w:spacing w:line="295" w:lineRule="exact"/>
      <w:jc w:val="center"/>
    </w:pPr>
    <w:rPr>
      <w:szCs w:val="20"/>
    </w:rPr>
  </w:style>
  <w:style w:type="paragraph" w:styleId="Citaes" w:customStyle="1">
    <w:name w:val="Citações"/>
    <w:basedOn w:val="Standard"/>
    <w:qFormat w:val="1"/>
    <w:pPr>
      <w:spacing w:after="283" w:before="0"/>
      <w:ind w:left="567" w:right="567"/>
    </w:pPr>
    <w:rPr/>
  </w:style>
  <w:style w:type="paragraph" w:styleId="Subtitle">
    <w:name w:val="Subtitle"/>
    <w:basedOn w:val="Ttulo"/>
    <w:next w:val="Textbody"/>
    <w:uiPriority w:val="11"/>
    <w:qFormat w:val="1"/>
    <w:pPr>
      <w:spacing w:after="0" w:before="60"/>
    </w:pPr>
    <w:rPr>
      <w:sz w:val="36"/>
      <w:szCs w:val="36"/>
    </w:rPr>
  </w:style>
  <w:style w:type="paragraph" w:styleId="AnnotationText">
    <w:name w:val="Annotation Text"/>
    <w:basedOn w:val="Standard"/>
    <w:link w:val="CommentTextChar"/>
    <w:qFormat w:val="1"/>
    <w:pPr>
      <w:spacing w:after="200" w:before="0" w:line="276" w:lineRule="auto"/>
    </w:pPr>
    <w:rPr>
      <w:rFonts w:ascii="Calibri" w:cs="Calibri" w:eastAsia="Calibri" w:hAnsi="Calibri"/>
      <w:szCs w:val="20"/>
      <w:lang w:eastAsia="zh-CN"/>
    </w:rPr>
  </w:style>
  <w:style w:type="paragraph" w:styleId="BalloonText">
    <w:name w:val="Balloon Text"/>
    <w:basedOn w:val="Normal"/>
    <w:qFormat w:val="1"/>
    <w:pPr/>
    <w:rPr>
      <w:rFonts w:ascii="Tahoma" w:eastAsia="Tahoma" w:hAnsi="Tahoma"/>
      <w:sz w:val="16"/>
      <w:szCs w:val="16"/>
    </w:rPr>
  </w:style>
  <w:style w:type="paragraph" w:styleId="DefinitionTerm" w:customStyle="1">
    <w:name w:val="Definition Term"/>
    <w:basedOn w:val="Standard"/>
    <w:qFormat w:val="1"/>
    <w:pPr>
      <w:spacing w:after="200" w:before="0" w:line="276" w:lineRule="auto"/>
    </w:pPr>
    <w:rPr>
      <w:rFonts w:ascii="Calibri" w:cs="Calibri" w:eastAsia="Calibri" w:hAnsi="Calibri"/>
      <w:lang w:eastAsia="zh-CN"/>
    </w:rPr>
  </w:style>
  <w:style w:type="paragraph" w:styleId="Normal1" w:customStyle="1">
    <w:name w:val="Normal1"/>
    <w:qFormat w:val="1"/>
    <w:pPr>
      <w:widowControl w:val="1"/>
      <w:suppressAutoHyphens w:val="1"/>
      <w:bidi w:val="0"/>
      <w:spacing w:after="0" w:before="0"/>
      <w:jc w:val="left"/>
      <w:textAlignment w:val="baseline"/>
    </w:pPr>
    <w:rPr>
      <w:rFonts w:ascii="Times New Roman" w:cs="Calibri" w:eastAsia="Calibri" w:hAnsi="Times New Roman"/>
      <w:color w:val="000000"/>
      <w:kern w:val="0"/>
      <w:sz w:val="20"/>
      <w:szCs w:val="22"/>
      <w:lang w:bidi="ar-SA" w:eastAsia="en-US" w:val="pt-BR"/>
    </w:rPr>
  </w:style>
  <w:style w:type="paragraph" w:styleId="Contedodatabela" w:customStyle="1">
    <w:name w:val="Conteúdo da tabela"/>
    <w:basedOn w:val="Standard"/>
    <w:qFormat w:val="1"/>
    <w:pPr>
      <w:suppressLineNumbers w:val="1"/>
    </w:pPr>
    <w:rPr/>
  </w:style>
  <w:style w:type="paragraph" w:styleId="NormalWeb">
    <w:name w:val="Normal (Web)"/>
    <w:basedOn w:val="Normal"/>
    <w:uiPriority w:val="99"/>
    <w:semiHidden w:val="1"/>
    <w:unhideWhenUsed w:val="1"/>
    <w:qFormat w:val="1"/>
    <w:rsid w:val="00F10489"/>
    <w:pPr>
      <w:widowControl w:val="1"/>
      <w:suppressAutoHyphens w:val="0"/>
      <w:spacing w:afterAutospacing="1" w:beforeAutospacing="1"/>
      <w:textAlignment w:val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 w:val="1"/>
    <w:unhideWhenUsed w:val="1"/>
    <w:qFormat w:val="1"/>
    <w:rsid w:val="00640FE2"/>
    <w:pPr>
      <w:widowControl w:val="0"/>
      <w:spacing w:after="0" w:before="0" w:line="240" w:lineRule="auto"/>
    </w:pPr>
    <w:rPr>
      <w:rFonts w:cs="Tahoma"/>
      <w:b w:val="1"/>
      <w:bCs w:val="1"/>
      <w:kern w:val="0"/>
      <w:lang w:eastAsia="en-US"/>
    </w:rPr>
  </w:style>
  <w:style w:type="paragraph" w:styleId="Revision">
    <w:name w:val="Revision"/>
    <w:uiPriority w:val="99"/>
    <w:semiHidden w:val="1"/>
    <w:qFormat w:val="1"/>
    <w:rsid w:val="00B83933"/>
    <w:pPr>
      <w:widowControl w:val="1"/>
      <w:suppressAutoHyphens w:val="1"/>
      <w:bidi w:val="0"/>
      <w:spacing w:after="0" w:before="0"/>
      <w:jc w:val="left"/>
    </w:pPr>
    <w:rPr>
      <w:rFonts w:ascii="Calibri" w:cs="Tahoma" w:eastAsia="Calibri" w:hAnsi="Calibri"/>
      <w:color w:val="auto"/>
      <w:kern w:val="0"/>
      <w:sz w:val="20"/>
      <w:szCs w:val="22"/>
      <w:lang w:bidi="ar-SA" w:eastAsia="en-US" w:val="pt-BR"/>
    </w:rPr>
  </w:style>
  <w:style w:type="paragraph" w:styleId="SemEspaamento" w:customStyle="1">
    <w:name w:val="Sem Espaçamento"/>
    <w:qFormat w:val="1"/>
    <w:pPr>
      <w:widowControl w:val="1"/>
      <w:suppressAutoHyphens w:val="1"/>
      <w:bidi w:val="0"/>
      <w:spacing w:after="0" w:before="0"/>
      <w:jc w:val="left"/>
    </w:pPr>
    <w:rPr>
      <w:rFonts w:ascii="Calibri" w:cs="Tahoma" w:eastAsia="Calibri" w:hAnsi="Calibri"/>
      <w:color w:val="auto"/>
      <w:kern w:val="0"/>
      <w:sz w:val="22"/>
      <w:szCs w:val="22"/>
      <w:lang w:bidi="ar-SA" w:eastAsia="en-US" w:val="pt-BR"/>
    </w:rPr>
  </w:style>
  <w:style w:type="paragraph" w:styleId="LO-Normal" w:customStyle="1">
    <w:name w:val="LO-Normal"/>
    <w:qFormat w:val="1"/>
    <w:pPr>
      <w:widowControl w:val="1"/>
      <w:suppressAutoHyphens w:val="1"/>
      <w:bidi w:val="0"/>
      <w:spacing w:after="0" w:before="0"/>
      <w:jc w:val="left"/>
    </w:pPr>
    <w:rPr>
      <w:rFonts w:ascii="Calibri" w:cs="Tahoma" w:eastAsia="Calibri" w:hAnsi="Calibri"/>
      <w:color w:val="auto"/>
      <w:kern w:val="0"/>
      <w:sz w:val="20"/>
      <w:szCs w:val="22"/>
      <w:lang w:bidi="ar-SA" w:eastAsia="en-US" w:val="pt-BR"/>
    </w:rPr>
  </w:style>
  <w:style w:type="paragraph" w:styleId="Ttulodetabela">
    <w:name w:val="Título de tabela"/>
    <w:basedOn w:val="Contedodatabela"/>
    <w:qFormat w:val="1"/>
    <w:pPr>
      <w:suppressLineNumbers w:val="1"/>
      <w:jc w:val="center"/>
    </w:pPr>
    <w:rPr>
      <w:b w:val="1"/>
      <w:bCs w:val="1"/>
    </w:rPr>
  </w:style>
  <w:style w:type="numbering" w:styleId="Semlista" w:customStyle="1">
    <w:name w:val="Sem lista"/>
    <w:uiPriority w:val="99"/>
    <w:semiHidden w:val="1"/>
    <w:unhideWhenUsed w:val="1"/>
    <w:qFormat w:val="1"/>
  </w:style>
  <w:style w:type="numbering" w:styleId="WWOutlineListStyle11" w:customStyle="1">
    <w:name w:val="WW_OutlineListStyle_11"/>
    <w:qFormat w:val="1"/>
  </w:style>
  <w:style w:type="table" w:styleId="Table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">
    <w:name w:val="Table Grid"/>
    <w:basedOn w:val="TableNormal"/>
    <w:uiPriority w:val="39"/>
    <w:rsid w:val="0004054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6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6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6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uffs.edu.br/ppgh" TargetMode="External"/><Relationship Id="rId3" Type="http://schemas.openxmlformats.org/officeDocument/2006/relationships/hyperlink" Target="http://www.uffs.edu.br/ppgh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uffs.edu.br/ppgh" TargetMode="External"/><Relationship Id="rId3" Type="http://schemas.openxmlformats.org/officeDocument/2006/relationships/hyperlink" Target="http://www.uffs.edu.br/ppgh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wCFlniFEIwykqNLqxVU3LMOiww==">CgMxLjA4AHIhMWR5ZjZ1T3RhRVJnNlZkdlNxYVoxUnVnOGhXcVNabmI0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2024-07-30T20:08:00Z</dcterms:created>
  <dc:creator>Revisor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2019-08-02T00:00:00Z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2021-08-27T00:00:00Z</vt:lpwstr>
  </property>
</Properties>
</file>